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B3C1" w14:textId="77777777" w:rsidR="00A946B5" w:rsidRDefault="00A946B5" w:rsidP="00A946B5">
      <w:pPr>
        <w:pStyle w:val="Normal1"/>
      </w:pPr>
      <w:r>
        <w:rPr>
          <w:noProof/>
        </w:rPr>
        <w:drawing>
          <wp:inline distT="0" distB="0" distL="0" distR="0" wp14:anchorId="359AF051" wp14:editId="140219DD">
            <wp:extent cx="5274310" cy="1012190"/>
            <wp:effectExtent l="0" t="0" r="2540" b="0"/>
            <wp:docPr id="31182686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9B461" w14:textId="22E7C6F2" w:rsidR="00A946B5" w:rsidRPr="00DF6B63" w:rsidRDefault="00A946B5" w:rsidP="00A946B5">
      <w:pPr>
        <w:pStyle w:val="Normal1"/>
        <w:rPr>
          <w:rFonts w:eastAsia="SimSun" w:cs="Arial"/>
          <w:sz w:val="20"/>
          <w:szCs w:val="20"/>
        </w:rPr>
      </w:pPr>
      <w:r>
        <w:rPr>
          <w:rFonts w:cs="Arial"/>
        </w:rPr>
        <w:t xml:space="preserve">      </w:t>
      </w:r>
      <w:r>
        <w:t xml:space="preserve">                                                                                         </w:t>
      </w:r>
      <w:r>
        <w:rPr>
          <w:rFonts w:ascii="Calibri" w:hAnsi="Calibri" w:cs="Calibri"/>
        </w:rPr>
        <w:t xml:space="preserve"> </w:t>
      </w:r>
      <w:r w:rsidRPr="00DF6B63">
        <w:rPr>
          <w:rFonts w:cs="Arial"/>
          <w:sz w:val="20"/>
          <w:szCs w:val="20"/>
        </w:rPr>
        <w:t xml:space="preserve">Χανιά   </w:t>
      </w:r>
      <w:r w:rsidR="00DF1DDA">
        <w:rPr>
          <w:rFonts w:cs="Arial"/>
          <w:sz w:val="20"/>
          <w:szCs w:val="20"/>
        </w:rPr>
        <w:t>13</w:t>
      </w:r>
      <w:r w:rsidRPr="00DF6B63">
        <w:rPr>
          <w:rFonts w:cs="Arial"/>
          <w:sz w:val="20"/>
          <w:szCs w:val="20"/>
        </w:rPr>
        <w:t>/0</w:t>
      </w:r>
      <w:r w:rsidR="00DF1DDA">
        <w:rPr>
          <w:rFonts w:cs="Arial"/>
          <w:sz w:val="20"/>
          <w:szCs w:val="20"/>
        </w:rPr>
        <w:t>9</w:t>
      </w:r>
      <w:r w:rsidRPr="00DF6B63">
        <w:rPr>
          <w:rFonts w:cs="Arial"/>
          <w:sz w:val="20"/>
          <w:szCs w:val="20"/>
        </w:rPr>
        <w:t>/2024</w:t>
      </w:r>
    </w:p>
    <w:p w14:paraId="4809A8BB" w14:textId="77777777" w:rsidR="00A946B5" w:rsidRPr="00DF6B63" w:rsidRDefault="00A946B5" w:rsidP="00A946B5">
      <w:pPr>
        <w:pStyle w:val="10"/>
        <w:rPr>
          <w:rFonts w:ascii="Arial" w:hAnsi="Arial" w:cs="Arial"/>
          <w:b/>
          <w:bCs/>
          <w:sz w:val="22"/>
          <w:szCs w:val="22"/>
          <w:u w:val="single"/>
        </w:rPr>
      </w:pPr>
      <w:r>
        <w:t xml:space="preserve">                                                            </w:t>
      </w:r>
      <w:r w:rsidRPr="00DF6B63">
        <w:rPr>
          <w:rFonts w:ascii="Arial" w:hAnsi="Arial" w:cs="Arial"/>
          <w:b/>
          <w:bCs/>
          <w:sz w:val="22"/>
          <w:szCs w:val="22"/>
          <w:u w:val="single"/>
        </w:rPr>
        <w:t>ΔΕΛΤΙΟ ΤΥΠΟΥ</w:t>
      </w:r>
    </w:p>
    <w:p w14:paraId="6E328192" w14:textId="745523DB" w:rsidR="00A946B5" w:rsidRDefault="00DF1DDA" w:rsidP="00DF1DDA">
      <w:pPr>
        <w:jc w:val="both"/>
      </w:pPr>
      <w:r>
        <w:t xml:space="preserve">Το </w:t>
      </w:r>
      <w:proofErr w:type="spellStart"/>
      <w:r>
        <w:t>Εργατ</w:t>
      </w:r>
      <w:proofErr w:type="spellEnd"/>
      <w:r>
        <w:t>/</w:t>
      </w:r>
      <w:proofErr w:type="spellStart"/>
      <w:r>
        <w:t>κό</w:t>
      </w:r>
      <w:proofErr w:type="spellEnd"/>
      <w:r>
        <w:t xml:space="preserve"> Κέντρο Ν. Χανίων </w:t>
      </w:r>
      <w:r w:rsidR="00BC2451">
        <w:t>στέκεται στο πλευρό της τοπικής κοινωνίας, στο πάγιο αίτημα της  </w:t>
      </w:r>
      <w:r>
        <w:t>ε</w:t>
      </w:r>
      <w:r w:rsidR="00BC2451">
        <w:t>νάντια στους Πυλώνες και τις Ανεμογεννήτριες</w:t>
      </w:r>
      <w:r>
        <w:t>.</w:t>
      </w:r>
    </w:p>
    <w:p w14:paraId="00C0663E" w14:textId="4715E8A8" w:rsidR="00DF1DDA" w:rsidRPr="00A946B5" w:rsidRDefault="00DF1DDA" w:rsidP="00DF1DDA">
      <w:pPr>
        <w:jc w:val="both"/>
      </w:pPr>
      <w:r>
        <w:t>Θεωρούμε ότι συντελείται ένα έ</w:t>
      </w:r>
      <w:r w:rsidRPr="00A946B5">
        <w:t>γκλημα για την υγεία μας, το περιβάλλον και την αγροτική παραγωγή</w:t>
      </w:r>
      <w:r>
        <w:t>.</w:t>
      </w:r>
    </w:p>
    <w:p w14:paraId="39B8C1C0" w14:textId="04A00B41" w:rsidR="00DF1DDA" w:rsidRDefault="00DF1DDA" w:rsidP="00DF1DDA">
      <w:pPr>
        <w:jc w:val="both"/>
      </w:pPr>
      <w:r>
        <w:t>Η</w:t>
      </w:r>
      <w:r w:rsidRPr="00DF1DDA">
        <w:t xml:space="preserve"> εγκατάσταση των 269 πυλώνων</w:t>
      </w:r>
      <w:r w:rsidRPr="00DF1DDA">
        <w:t xml:space="preserve"> </w:t>
      </w:r>
      <w:r w:rsidRPr="00DF1DDA">
        <w:t>θα αλλάξει όλο το τοπίο των περιοχών αυτών που έχουν ιδιαίτερο φυσικό κάλλος και περιβαλλοντική αξία. Θα πληγεί ανεπανόρθωτα ο πρωτογενής τομέας και θα επιβαρυνθεί η υγεία των κατοίκων</w:t>
      </w:r>
      <w:r>
        <w:t>.</w:t>
      </w:r>
    </w:p>
    <w:p w14:paraId="54995341" w14:textId="78A4FDEA" w:rsidR="00BC2451" w:rsidRDefault="00DF1DDA" w:rsidP="00DF1DDA">
      <w:pPr>
        <w:pStyle w:val="Web"/>
        <w:jc w:val="both"/>
      </w:pPr>
      <w:r>
        <w:t xml:space="preserve">Καμία απόφαση για οποιοδήποτε έργο υποδομής δεν μπορεί να παίρνετε ερήμην της τοπικής κοινωνίας και πόσο δε μάλλον όταν η συγκεκριμένη απόφαση δεν σέβεται τις </w:t>
      </w:r>
      <w:r>
        <w:t>ιδιαιτερότητες του τόπου μας, οι οποίες επί της ουσίας</w:t>
      </w:r>
      <w:r>
        <w:t xml:space="preserve"> είναι και</w:t>
      </w:r>
      <w:r>
        <w:t xml:space="preserve"> ο πραγματικός</w:t>
      </w:r>
      <w:r>
        <w:t xml:space="preserve"> </w:t>
      </w:r>
      <w:r>
        <w:t>πλούτος</w:t>
      </w:r>
      <w:r>
        <w:t xml:space="preserve"> του</w:t>
      </w:r>
      <w:r>
        <w:t>.</w:t>
      </w:r>
    </w:p>
    <w:p w14:paraId="15E9D6BA" w14:textId="531013C2" w:rsidR="00B342AD" w:rsidRDefault="00A946B5" w:rsidP="00DF1DDA">
      <w:pPr>
        <w:jc w:val="both"/>
      </w:pPr>
      <w:r>
        <w:t xml:space="preserve">Καλούμε όλους τους πολίτες σε συμμετοχή στην Μηχανοκίνητη Πορεία, ενάντια στους Πυλώνες και τις Ανεμογεννήτριες, τη Δευτέρα 16/9/2024, που οργανώνει η Πρωτοβουλία </w:t>
      </w:r>
      <w:proofErr w:type="spellStart"/>
      <w:r>
        <w:t>Αποκόρωνα</w:t>
      </w:r>
      <w:proofErr w:type="spellEnd"/>
      <w:r>
        <w:t xml:space="preserve">, με </w:t>
      </w:r>
      <w:proofErr w:type="spellStart"/>
      <w:r>
        <w:t>προσυγκέντρωση</w:t>
      </w:r>
      <w:proofErr w:type="spellEnd"/>
      <w:r>
        <w:t xml:space="preserve"> στις 10:00π.μ. στον Κόμβο των </w:t>
      </w:r>
      <w:proofErr w:type="spellStart"/>
      <w:r>
        <w:t>Μουρνιών</w:t>
      </w:r>
      <w:proofErr w:type="spellEnd"/>
      <w:r>
        <w:t>,</w:t>
      </w:r>
      <w:r w:rsidR="00DF1DDA">
        <w:t xml:space="preserve"> </w:t>
      </w:r>
      <w:r>
        <w:t>στη συνέχεια πορεία στην πλατεία Αγοράς και κατάληξη στην Περιφέρεια ή εναλλακτικά απευθείας στη συγκέντρωση στις 11:00π.μ. στην Περιφέρεια.</w:t>
      </w:r>
    </w:p>
    <w:p w14:paraId="1BFC604E" w14:textId="3C07484F" w:rsidR="00A946B5" w:rsidRDefault="00A946B5"/>
    <w:p w14:paraId="7E6DCC79" w14:textId="554A2CA0" w:rsidR="00A946B5" w:rsidRDefault="00A946B5"/>
    <w:p w14:paraId="7E40B584" w14:textId="77777777" w:rsidR="00A946B5" w:rsidRPr="003D2F32" w:rsidRDefault="00A946B5" w:rsidP="00A946B5">
      <w:pPr>
        <w:pStyle w:val="10"/>
        <w:jc w:val="both"/>
        <w:rPr>
          <w:sz w:val="28"/>
          <w:szCs w:val="28"/>
        </w:rPr>
      </w:pPr>
      <w:r>
        <w:t xml:space="preserve">                                      </w:t>
      </w:r>
      <w:r w:rsidRPr="003D2F32">
        <w:rPr>
          <w:rFonts w:eastAsia="SimSun" w:cs="Calibri"/>
          <w:b/>
          <w:bCs/>
          <w:sz w:val="28"/>
          <w:szCs w:val="28"/>
        </w:rPr>
        <w:t>Εργατοϋπαλληλικό Κέντρο Ν. Χανίων</w:t>
      </w:r>
    </w:p>
    <w:p w14:paraId="199EDAE8" w14:textId="77777777" w:rsidR="00A946B5" w:rsidRDefault="00A946B5"/>
    <w:sectPr w:rsidR="00A946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B5"/>
    <w:rsid w:val="00A946B5"/>
    <w:rsid w:val="00B342AD"/>
    <w:rsid w:val="00BC2451"/>
    <w:rsid w:val="00DF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1256"/>
  <w15:chartTrackingRefBased/>
  <w15:docId w15:val="{952E5B59-E38B-420F-97DA-7EB06F59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A94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Βασικό1"/>
    <w:rsid w:val="00A946B5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Normal1">
    <w:name w:val="Normal1"/>
    <w:basedOn w:val="a"/>
    <w:rsid w:val="00A946B5"/>
    <w:pPr>
      <w:overflowPunct w:val="0"/>
      <w:autoSpaceDE w:val="0"/>
      <w:autoSpaceDN w:val="0"/>
      <w:adjustRightInd w:val="0"/>
      <w:spacing w:before="100" w:beforeAutospacing="1" w:after="100" w:afterAutospacing="1" w:line="360" w:lineRule="auto"/>
      <w:jc w:val="both"/>
      <w:textAlignment w:val="baseline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A946B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A946B5"/>
    <w:rPr>
      <w:b/>
      <w:bCs/>
    </w:rPr>
  </w:style>
  <w:style w:type="paragraph" w:styleId="Web">
    <w:name w:val="Normal (Web)"/>
    <w:basedOn w:val="a"/>
    <w:uiPriority w:val="99"/>
    <w:unhideWhenUsed/>
    <w:rsid w:val="00BC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3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2024-09-13T08:52:00Z</cp:lastPrinted>
  <dcterms:created xsi:type="dcterms:W3CDTF">2024-09-13T08:14:00Z</dcterms:created>
  <dcterms:modified xsi:type="dcterms:W3CDTF">2024-09-13T08:53:00Z</dcterms:modified>
</cp:coreProperties>
</file>